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5" w:rsidRPr="001F1989" w:rsidRDefault="00D31975" w:rsidP="00D3197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sr-Cyrl-CS"/>
        </w:rPr>
      </w:pPr>
      <w:r w:rsidRPr="001F1989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Picture 1" descr="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azan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75" w:rsidRPr="001F1989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>РЕПУБЛИКА СРБИЈА</w:t>
      </w:r>
    </w:p>
    <w:p w:rsidR="00D31975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</w:pP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ОПШТИНСКА УПРАВА ОПШТИНЕ РАЖАЊ</w:t>
      </w:r>
    </w:p>
    <w:p w:rsidR="005400E7" w:rsidRPr="005400E7" w:rsidRDefault="005400E7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КОМИСИЈА ЗА ЈАВНУ НАБАВКУ</w:t>
      </w:r>
    </w:p>
    <w:p w:rsidR="00D31975" w:rsidRPr="007669FC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>Број:404-</w:t>
      </w: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2</w:t>
      </w:r>
      <w:r w:rsidR="007669FC"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9</w:t>
      </w:r>
      <w:r w:rsidR="005400E7"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6</w:t>
      </w: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/16-02</w:t>
      </w:r>
    </w:p>
    <w:p w:rsidR="00D31975" w:rsidRPr="007669FC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 xml:space="preserve">Датум: </w:t>
      </w:r>
      <w:r w:rsidR="007669FC"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03</w:t>
      </w: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.</w:t>
      </w:r>
      <w:r w:rsidR="005400E7"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1</w:t>
      </w:r>
      <w:r w:rsidR="007669FC" w:rsidRPr="007669FC">
        <w:rPr>
          <w:rFonts w:asciiTheme="majorHAnsi" w:eastAsia="Times New Roman" w:hAnsiTheme="majorHAnsi" w:cs="Times New Roman"/>
          <w:b/>
          <w:i/>
          <w:sz w:val="24"/>
          <w:szCs w:val="24"/>
          <w:lang w:eastAsia="sr-Latn-CS"/>
        </w:rPr>
        <w:t>1</w:t>
      </w: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>.2016. године</w:t>
      </w:r>
    </w:p>
    <w:p w:rsidR="00D31975" w:rsidRPr="00086BF6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J</w:t>
      </w:r>
      <w:r w:rsidRPr="007669FC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 xml:space="preserve">Н број: </w:t>
      </w:r>
      <w:r w:rsidR="005400E7" w:rsidRPr="007669FC">
        <w:rPr>
          <w:rFonts w:ascii="Arial" w:eastAsia="Arial Unicode MS" w:hAnsi="Arial" w:cs="Arial"/>
          <w:b/>
          <w:bCs/>
          <w:i/>
          <w:kern w:val="1"/>
          <w:lang w:eastAsia="ar-SA"/>
        </w:rPr>
        <w:t>1.3.1</w:t>
      </w:r>
      <w:r w:rsidRPr="007669FC">
        <w:rPr>
          <w:rFonts w:ascii="Arial" w:eastAsia="Arial Unicode MS" w:hAnsi="Arial" w:cs="Arial"/>
          <w:b/>
          <w:bCs/>
          <w:i/>
          <w:kern w:val="1"/>
          <w:lang w:eastAsia="ar-SA"/>
        </w:rPr>
        <w:t>/16</w:t>
      </w:r>
    </w:p>
    <w:p w:rsidR="00D31975" w:rsidRPr="001F1989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Трг Светог Саве бр.33</w:t>
      </w:r>
    </w:p>
    <w:p w:rsidR="00D31975" w:rsidRPr="001F1989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>Тел.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 xml:space="preserve"> </w:t>
      </w: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Cyrl-CS" w:eastAsia="sr-Latn-CS"/>
        </w:rPr>
        <w:t>037/841-</w:t>
      </w: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174</w:t>
      </w:r>
    </w:p>
    <w:p w:rsidR="00D31975" w:rsidRPr="001F1989" w:rsidRDefault="00D31975" w:rsidP="00D31975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</w:pPr>
      <w:r w:rsidRPr="001F1989">
        <w:rPr>
          <w:rFonts w:asciiTheme="majorHAnsi" w:eastAsia="Times New Roman" w:hAnsiTheme="majorHAnsi" w:cs="Times New Roman"/>
          <w:b/>
          <w:i/>
          <w:sz w:val="24"/>
          <w:szCs w:val="24"/>
          <w:lang w:val="sr-Latn-CS" w:eastAsia="sr-Latn-CS"/>
        </w:rPr>
        <w:t>Ражањ</w:t>
      </w:r>
    </w:p>
    <w:p w:rsidR="00F85765" w:rsidRDefault="00F85765"/>
    <w:p w:rsidR="00D31975" w:rsidRPr="00D31975" w:rsidRDefault="00D31975">
      <w:pPr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D31975">
        <w:rPr>
          <w:rFonts w:asciiTheme="majorHAnsi" w:hAnsiTheme="majorHAnsi"/>
          <w:b/>
          <w:i/>
          <w:sz w:val="24"/>
          <w:szCs w:val="24"/>
        </w:rPr>
        <w:t>Предмет</w:t>
      </w:r>
      <w:proofErr w:type="spellEnd"/>
      <w:r w:rsidRPr="00D31975">
        <w:rPr>
          <w:rFonts w:asciiTheme="majorHAnsi" w:hAnsiTheme="majorHAnsi"/>
          <w:b/>
          <w:i/>
          <w:sz w:val="24"/>
          <w:szCs w:val="24"/>
        </w:rPr>
        <w:t xml:space="preserve">: </w:t>
      </w:r>
      <w:proofErr w:type="spellStart"/>
      <w:r w:rsidRPr="00D31975">
        <w:rPr>
          <w:rFonts w:asciiTheme="majorHAnsi" w:hAnsiTheme="majorHAnsi"/>
          <w:b/>
          <w:i/>
          <w:sz w:val="24"/>
          <w:szCs w:val="24"/>
        </w:rPr>
        <w:t>Одговор</w:t>
      </w:r>
      <w:proofErr w:type="spellEnd"/>
      <w:r w:rsidRPr="00D3197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31975">
        <w:rPr>
          <w:rFonts w:asciiTheme="majorHAnsi" w:hAnsiTheme="majorHAnsi"/>
          <w:b/>
          <w:i/>
          <w:sz w:val="24"/>
          <w:szCs w:val="24"/>
        </w:rPr>
        <w:t>на</w:t>
      </w:r>
      <w:proofErr w:type="spellEnd"/>
      <w:r w:rsidRPr="00D3197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31975">
        <w:rPr>
          <w:rFonts w:asciiTheme="majorHAnsi" w:hAnsiTheme="majorHAnsi"/>
          <w:b/>
          <w:i/>
          <w:sz w:val="24"/>
          <w:szCs w:val="24"/>
        </w:rPr>
        <w:t>питања</w:t>
      </w:r>
      <w:proofErr w:type="spellEnd"/>
    </w:p>
    <w:p w:rsidR="00D31975" w:rsidRPr="005400E7" w:rsidRDefault="00D31975" w:rsidP="00D3197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222222"/>
        </w:rPr>
      </w:pPr>
      <w:r w:rsidRPr="005400E7">
        <w:rPr>
          <w:rFonts w:asciiTheme="majorHAnsi" w:eastAsia="Times New Roman" w:hAnsiTheme="majorHAnsi" w:cs="Calibri"/>
          <w:b/>
          <w:bCs/>
          <w:color w:val="222222"/>
          <w:lang w:val="ru-RU"/>
        </w:rPr>
        <w:t>ПИТАЊЕ бр. 1:</w:t>
      </w:r>
    </w:p>
    <w:p w:rsidR="00DF6464" w:rsidRPr="00DF6464" w:rsidRDefault="00255F5D" w:rsidP="00D319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III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групом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радова-Разни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радови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позицији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3.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наведено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Непредвиђени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додатни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радови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10%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процењене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вредности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радова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".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обзиром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конкурсној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документацији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није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објављена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процењена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вредност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радова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интересује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мисли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10 %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вредности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понуде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DF6464" w:rsidRDefault="00D31975" w:rsidP="00DF6464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DF6464">
        <w:rPr>
          <w:rFonts w:asciiTheme="majorHAnsi" w:eastAsia="Times New Roman" w:hAnsiTheme="majorHAnsi" w:cs="Calibri"/>
          <w:b/>
          <w:i/>
          <w:sz w:val="28"/>
          <w:szCs w:val="28"/>
          <w:lang w:val="ru-RU"/>
        </w:rPr>
        <w:t> </w:t>
      </w:r>
      <w:proofErr w:type="spellStart"/>
      <w:r w:rsidR="00DF6464" w:rsidRPr="00DF6464">
        <w:rPr>
          <w:rFonts w:asciiTheme="majorHAnsi" w:hAnsiTheme="majorHAnsi"/>
          <w:b/>
          <w:i/>
          <w:sz w:val="28"/>
          <w:szCs w:val="28"/>
        </w:rPr>
        <w:t>Одговор</w:t>
      </w:r>
      <w:proofErr w:type="spellEnd"/>
      <w:r w:rsidR="00DF6464" w:rsidRPr="00DF6464">
        <w:rPr>
          <w:rFonts w:asciiTheme="majorHAnsi" w:hAnsiTheme="majorHAnsi"/>
          <w:b/>
          <w:i/>
          <w:sz w:val="28"/>
          <w:szCs w:val="28"/>
        </w:rPr>
        <w:t xml:space="preserve"> бр.1</w:t>
      </w:r>
    </w:p>
    <w:p w:rsidR="00255F5D" w:rsidRPr="00255F5D" w:rsidRDefault="00255F5D" w:rsidP="00DF6464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,,</w:t>
      </w:r>
      <w:r w:rsidRPr="00255F5D">
        <w:rPr>
          <w:rFonts w:asciiTheme="majorHAnsi" w:hAnsiTheme="majorHAnsi"/>
          <w:b/>
          <w:i/>
          <w:sz w:val="24"/>
          <w:szCs w:val="24"/>
        </w:rPr>
        <w:t xml:space="preserve">Непредвишени или додатни радови </w:t>
      </w:r>
      <w:r>
        <w:rPr>
          <w:rFonts w:asciiTheme="majorHAnsi" w:hAnsiTheme="majorHAnsi"/>
          <w:b/>
          <w:i/>
          <w:sz w:val="24"/>
          <w:szCs w:val="24"/>
        </w:rPr>
        <w:t xml:space="preserve">од </w:t>
      </w:r>
      <w:r w:rsidRPr="00255F5D">
        <w:rPr>
          <w:rFonts w:asciiTheme="majorHAnsi" w:hAnsiTheme="majorHAnsi"/>
          <w:b/>
          <w:i/>
          <w:sz w:val="24"/>
          <w:szCs w:val="24"/>
        </w:rPr>
        <w:t>10%</w:t>
      </w:r>
      <w:r>
        <w:rPr>
          <w:rFonts w:asciiTheme="majorHAnsi" w:hAnsiTheme="majorHAnsi"/>
          <w:b/>
          <w:i/>
          <w:sz w:val="24"/>
          <w:szCs w:val="24"/>
        </w:rPr>
        <w:t xml:space="preserve"> од процењене вредности радова,, се односе на 10% непредвиђених радова од укупне вредности понуде понуђача.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5"/>
        <w:gridCol w:w="4155"/>
      </w:tblGrid>
      <w:tr w:rsidR="00D31975" w:rsidRPr="00D31975" w:rsidTr="004F29E4">
        <w:trPr>
          <w:trHeight w:val="884"/>
        </w:trPr>
        <w:tc>
          <w:tcPr>
            <w:tcW w:w="4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5" w:rsidRPr="00255F5D" w:rsidRDefault="00D31975" w:rsidP="00D3197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222222"/>
              </w:rPr>
            </w:pPr>
          </w:p>
        </w:tc>
        <w:tc>
          <w:tcPr>
            <w:tcW w:w="4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5" w:rsidRPr="00D31975" w:rsidRDefault="00D31975" w:rsidP="00D3197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</w:tbl>
    <w:p w:rsidR="00DF6464" w:rsidRPr="00DF6464" w:rsidRDefault="00DF6464" w:rsidP="00D31975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</w:rPr>
      </w:pPr>
    </w:p>
    <w:p w:rsidR="00D31975" w:rsidRPr="00D31975" w:rsidRDefault="00D31975" w:rsidP="00D319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FF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5"/>
        <w:gridCol w:w="4216"/>
      </w:tblGrid>
      <w:tr w:rsidR="00D31975" w:rsidRPr="00D31975" w:rsidTr="004F29E4">
        <w:trPr>
          <w:trHeight w:val="110"/>
        </w:trPr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5" w:rsidRPr="00D31975" w:rsidRDefault="00D31975" w:rsidP="00D31975">
            <w:pPr>
              <w:spacing w:before="100" w:beforeAutospacing="1" w:after="100" w:afterAutospacing="1" w:line="110" w:lineRule="atLeast"/>
              <w:jc w:val="both"/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D31975" w:rsidRPr="00D31975" w:rsidTr="004F29E4">
        <w:trPr>
          <w:trHeight w:val="75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5" w:rsidRPr="00D31975" w:rsidRDefault="00D31975" w:rsidP="00D319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75" w:rsidRDefault="004208D6" w:rsidP="00D319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 xml:space="preserve">        Комисија за јавну набавку</w:t>
            </w:r>
          </w:p>
          <w:p w:rsidR="004208D6" w:rsidRDefault="004208D6" w:rsidP="00D319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 xml:space="preserve">        _______________________________</w:t>
            </w:r>
          </w:p>
          <w:p w:rsidR="004208D6" w:rsidRPr="004208D6" w:rsidRDefault="004208D6" w:rsidP="00D319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>Драган Павловић, дипл. правник</w:t>
            </w:r>
          </w:p>
        </w:tc>
      </w:tr>
    </w:tbl>
    <w:p w:rsidR="00D31975" w:rsidRPr="00D31975" w:rsidRDefault="00D31975">
      <w:pPr>
        <w:rPr>
          <w:rFonts w:asciiTheme="majorHAnsi" w:hAnsiTheme="majorHAnsi"/>
        </w:rPr>
      </w:pPr>
    </w:p>
    <w:p w:rsidR="00D31975" w:rsidRPr="00D31975" w:rsidRDefault="00D31975">
      <w:pPr>
        <w:rPr>
          <w:rFonts w:asciiTheme="majorHAnsi" w:hAnsiTheme="majorHAnsi"/>
        </w:rPr>
      </w:pPr>
    </w:p>
    <w:p w:rsidR="00D31975" w:rsidRPr="00D31975" w:rsidRDefault="00D31975">
      <w:pPr>
        <w:rPr>
          <w:rFonts w:asciiTheme="majorHAnsi" w:hAnsiTheme="majorHAnsi"/>
          <w:sz w:val="24"/>
          <w:szCs w:val="24"/>
        </w:rPr>
      </w:pPr>
    </w:p>
    <w:p w:rsidR="00D31975" w:rsidRPr="00D31975" w:rsidRDefault="00D31975">
      <w:pPr>
        <w:rPr>
          <w:rFonts w:asciiTheme="majorHAnsi" w:hAnsiTheme="majorHAnsi"/>
          <w:sz w:val="24"/>
          <w:szCs w:val="24"/>
        </w:rPr>
      </w:pPr>
    </w:p>
    <w:p w:rsidR="00D31975" w:rsidRPr="00D31975" w:rsidRDefault="00D31975">
      <w:pPr>
        <w:rPr>
          <w:rFonts w:asciiTheme="majorHAnsi" w:hAnsiTheme="majorHAnsi"/>
          <w:sz w:val="24"/>
          <w:szCs w:val="24"/>
        </w:rPr>
      </w:pPr>
    </w:p>
    <w:p w:rsidR="00D31975" w:rsidRPr="00D31975" w:rsidRDefault="00D31975">
      <w:pPr>
        <w:rPr>
          <w:rFonts w:asciiTheme="majorHAnsi" w:hAnsiTheme="majorHAnsi"/>
          <w:sz w:val="24"/>
          <w:szCs w:val="24"/>
        </w:rPr>
      </w:pPr>
    </w:p>
    <w:p w:rsidR="00D31975" w:rsidRDefault="00D31975"/>
    <w:p w:rsidR="00D31975" w:rsidRDefault="00D31975"/>
    <w:sectPr w:rsidR="00D31975" w:rsidSect="00F85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975"/>
    <w:rsid w:val="00255F5D"/>
    <w:rsid w:val="002D7DD9"/>
    <w:rsid w:val="004129F2"/>
    <w:rsid w:val="004208D6"/>
    <w:rsid w:val="0044504C"/>
    <w:rsid w:val="004808AD"/>
    <w:rsid w:val="005400E7"/>
    <w:rsid w:val="007669FC"/>
    <w:rsid w:val="007F7FD1"/>
    <w:rsid w:val="0088601B"/>
    <w:rsid w:val="00D31975"/>
    <w:rsid w:val="00DF6464"/>
    <w:rsid w:val="00F8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97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VELJA</dc:creator>
  <cp:lastModifiedBy>VELJA</cp:lastModifiedBy>
  <cp:revision>3</cp:revision>
  <dcterms:created xsi:type="dcterms:W3CDTF">2016-11-03T14:04:00Z</dcterms:created>
  <dcterms:modified xsi:type="dcterms:W3CDTF">2016-11-03T14:05:00Z</dcterms:modified>
</cp:coreProperties>
</file>